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ОБРАЗОВАНИЯ-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ТЕЛЯТНИКОВСКОЕ  СЕЛЬСКОЕ  ПОСЕЛЕНИЕ  САРАЕВСКОГО</w:t>
      </w: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 РЯЗАНСКОЙ О</w:t>
      </w:r>
      <w:r w:rsidR="001A5C20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734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734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Pr="0067348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4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D3962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1A5C2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C00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4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A5C2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6734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8A25A7">
        <w:rPr>
          <w:rFonts w:ascii="Times New Roman" w:hAnsi="Times New Roman" w:cs="Times New Roman"/>
          <w:b/>
          <w:sz w:val="28"/>
          <w:szCs w:val="28"/>
        </w:rPr>
        <w:t>4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4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172">
        <w:rPr>
          <w:rFonts w:ascii="Times New Roman" w:hAnsi="Times New Roman" w:cs="Times New Roman"/>
          <w:b/>
          <w:sz w:val="28"/>
          <w:szCs w:val="28"/>
        </w:rPr>
        <w:t xml:space="preserve"> О присвоении </w:t>
      </w:r>
      <w:r w:rsidR="001E5D4A">
        <w:rPr>
          <w:rFonts w:ascii="Times New Roman" w:hAnsi="Times New Roman" w:cs="Times New Roman"/>
          <w:b/>
          <w:sz w:val="28"/>
          <w:szCs w:val="28"/>
        </w:rPr>
        <w:t xml:space="preserve"> жило</w:t>
      </w:r>
      <w:r w:rsidR="001A5C20">
        <w:rPr>
          <w:rFonts w:ascii="Times New Roman" w:hAnsi="Times New Roman" w:cs="Times New Roman"/>
          <w:b/>
          <w:sz w:val="28"/>
          <w:szCs w:val="28"/>
        </w:rPr>
        <w:t>му</w:t>
      </w:r>
      <w:r w:rsidR="001E5D4A">
        <w:rPr>
          <w:rFonts w:ascii="Times New Roman" w:hAnsi="Times New Roman" w:cs="Times New Roman"/>
          <w:b/>
          <w:sz w:val="28"/>
          <w:szCs w:val="28"/>
        </w:rPr>
        <w:t xml:space="preserve">  дом</w:t>
      </w:r>
      <w:r w:rsidR="001A5C20">
        <w:rPr>
          <w:rFonts w:ascii="Times New Roman" w:hAnsi="Times New Roman" w:cs="Times New Roman"/>
          <w:b/>
          <w:sz w:val="28"/>
          <w:szCs w:val="28"/>
        </w:rPr>
        <w:t>у</w:t>
      </w:r>
      <w:r w:rsidR="004D396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62">
        <w:rPr>
          <w:rFonts w:ascii="Times New Roman" w:hAnsi="Times New Roman" w:cs="Times New Roman"/>
          <w:b/>
          <w:sz w:val="28"/>
          <w:szCs w:val="28"/>
        </w:rPr>
        <w:t xml:space="preserve"> расположенному на земельном участке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с  кадастровым  номером: </w:t>
      </w:r>
      <w:r w:rsidRPr="006734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62:17:0020</w:t>
      </w:r>
      <w:r w:rsidR="00EF0260" w:rsidRPr="00673486">
        <w:rPr>
          <w:rFonts w:ascii="Times New Roman" w:hAnsi="Times New Roman" w:cs="Times New Roman"/>
          <w:b/>
          <w:sz w:val="28"/>
          <w:szCs w:val="28"/>
        </w:rPr>
        <w:t>2</w:t>
      </w:r>
      <w:r w:rsidR="004E7A97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A25A7">
        <w:rPr>
          <w:rFonts w:ascii="Times New Roman" w:hAnsi="Times New Roman" w:cs="Times New Roman"/>
          <w:b/>
          <w:sz w:val="28"/>
          <w:szCs w:val="28"/>
        </w:rPr>
        <w:t>444</w:t>
      </w:r>
      <w:r w:rsidR="004D3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4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адреса.</w:t>
      </w:r>
      <w:r w:rsidRPr="00673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Федерации»,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№1221 от 19 ноября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2014года «Об утверждении Правил присвоения, изменения и аннулирования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адресов» в соответствии с Уставом муниципального образования-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Телятниковское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proofErr w:type="gramStart"/>
      <w:r w:rsidRPr="00673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остановляю: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9E" w:rsidRDefault="00483172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Присвоить</w:t>
      </w:r>
      <w:r w:rsidR="004E7A97">
        <w:rPr>
          <w:rFonts w:ascii="Times New Roman" w:hAnsi="Times New Roman" w:cs="Times New Roman"/>
          <w:sz w:val="28"/>
          <w:szCs w:val="28"/>
        </w:rPr>
        <w:t xml:space="preserve"> </w:t>
      </w:r>
      <w:r w:rsidR="00C76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A97">
        <w:rPr>
          <w:rFonts w:ascii="Times New Roman" w:hAnsi="Times New Roman" w:cs="Times New Roman"/>
          <w:sz w:val="28"/>
          <w:szCs w:val="28"/>
        </w:rPr>
        <w:t xml:space="preserve"> жило</w:t>
      </w:r>
      <w:r w:rsidR="001A5C20">
        <w:rPr>
          <w:rFonts w:ascii="Times New Roman" w:hAnsi="Times New Roman" w:cs="Times New Roman"/>
          <w:sz w:val="28"/>
          <w:szCs w:val="28"/>
        </w:rPr>
        <w:t>му</w:t>
      </w:r>
      <w:r w:rsidR="004E7A97">
        <w:rPr>
          <w:rFonts w:ascii="Times New Roman" w:hAnsi="Times New Roman" w:cs="Times New Roman"/>
          <w:sz w:val="28"/>
          <w:szCs w:val="28"/>
        </w:rPr>
        <w:t xml:space="preserve">   дом</w:t>
      </w:r>
      <w:r w:rsidR="001A5C20">
        <w:rPr>
          <w:rFonts w:ascii="Times New Roman" w:hAnsi="Times New Roman" w:cs="Times New Roman"/>
          <w:sz w:val="28"/>
          <w:szCs w:val="28"/>
        </w:rPr>
        <w:t>у</w:t>
      </w:r>
      <w:r w:rsidR="004D3962">
        <w:rPr>
          <w:rFonts w:ascii="Times New Roman" w:hAnsi="Times New Roman" w:cs="Times New Roman"/>
          <w:sz w:val="28"/>
          <w:szCs w:val="28"/>
        </w:rPr>
        <w:t>,  расположенному</w:t>
      </w:r>
      <w:r w:rsidR="00666C9E" w:rsidRPr="00673486">
        <w:rPr>
          <w:rFonts w:ascii="Times New Roman" w:hAnsi="Times New Roman" w:cs="Times New Roman"/>
          <w:sz w:val="28"/>
          <w:szCs w:val="28"/>
        </w:rPr>
        <w:t xml:space="preserve"> </w:t>
      </w:r>
      <w:r w:rsidR="004D3962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B6027F">
        <w:rPr>
          <w:rFonts w:ascii="Times New Roman" w:hAnsi="Times New Roman" w:cs="Times New Roman"/>
          <w:sz w:val="28"/>
          <w:szCs w:val="28"/>
        </w:rPr>
        <w:t xml:space="preserve"> с  кадастровым номером </w:t>
      </w:r>
      <w:r w:rsidR="00666C9E">
        <w:rPr>
          <w:rFonts w:ascii="Times New Roman" w:hAnsi="Times New Roman" w:cs="Times New Roman"/>
          <w:sz w:val="28"/>
          <w:szCs w:val="28"/>
        </w:rPr>
        <w:t>62:17:0020</w:t>
      </w:r>
      <w:r w:rsidR="00EF0260" w:rsidRPr="00673486">
        <w:rPr>
          <w:rFonts w:ascii="Times New Roman" w:hAnsi="Times New Roman" w:cs="Times New Roman"/>
          <w:sz w:val="28"/>
          <w:szCs w:val="28"/>
        </w:rPr>
        <w:t>2</w:t>
      </w:r>
      <w:r w:rsidR="004E7A97">
        <w:rPr>
          <w:rFonts w:ascii="Times New Roman" w:hAnsi="Times New Roman" w:cs="Times New Roman"/>
          <w:sz w:val="28"/>
          <w:szCs w:val="28"/>
        </w:rPr>
        <w:t>02</w:t>
      </w:r>
      <w:r w:rsidR="00666C9E">
        <w:rPr>
          <w:rFonts w:ascii="Times New Roman" w:hAnsi="Times New Roman" w:cs="Times New Roman"/>
          <w:sz w:val="28"/>
          <w:szCs w:val="28"/>
        </w:rPr>
        <w:t>:</w:t>
      </w:r>
      <w:r w:rsidR="008A25A7">
        <w:rPr>
          <w:rFonts w:ascii="Times New Roman" w:hAnsi="Times New Roman" w:cs="Times New Roman"/>
          <w:sz w:val="28"/>
          <w:szCs w:val="28"/>
        </w:rPr>
        <w:t>444</w:t>
      </w:r>
      <w:r w:rsidR="004D3962">
        <w:rPr>
          <w:rFonts w:ascii="Times New Roman" w:hAnsi="Times New Roman" w:cs="Times New Roman"/>
          <w:sz w:val="28"/>
          <w:szCs w:val="28"/>
        </w:rPr>
        <w:t xml:space="preserve"> </w:t>
      </w:r>
      <w:r w:rsidR="004E7A97">
        <w:rPr>
          <w:rFonts w:ascii="Times New Roman" w:hAnsi="Times New Roman" w:cs="Times New Roman"/>
          <w:sz w:val="28"/>
          <w:szCs w:val="28"/>
        </w:rPr>
        <w:t xml:space="preserve"> </w:t>
      </w:r>
      <w:r w:rsidR="00EF0260">
        <w:rPr>
          <w:rFonts w:ascii="Times New Roman" w:hAnsi="Times New Roman" w:cs="Times New Roman"/>
          <w:sz w:val="28"/>
          <w:szCs w:val="28"/>
        </w:rPr>
        <w:t xml:space="preserve"> </w:t>
      </w:r>
      <w:r w:rsidR="00666C9E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="00666C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6C9E"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="00EF0260">
        <w:rPr>
          <w:rFonts w:ascii="Times New Roman" w:hAnsi="Times New Roman" w:cs="Times New Roman"/>
          <w:sz w:val="28"/>
          <w:szCs w:val="28"/>
        </w:rPr>
        <w:t xml:space="preserve"> </w:t>
      </w:r>
      <w:r w:rsidR="00666C9E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="00666C9E">
        <w:rPr>
          <w:rFonts w:ascii="Times New Roman" w:hAnsi="Times New Roman" w:cs="Times New Roman"/>
          <w:sz w:val="28"/>
          <w:szCs w:val="28"/>
        </w:rPr>
        <w:t>Сараевский</w:t>
      </w:r>
      <w:proofErr w:type="spellEnd"/>
      <w:r w:rsidR="00666C9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66C9E">
        <w:rPr>
          <w:rFonts w:ascii="Times New Roman" w:hAnsi="Times New Roman" w:cs="Times New Roman"/>
          <w:sz w:val="28"/>
          <w:szCs w:val="28"/>
        </w:rPr>
        <w:t>Телятни</w:t>
      </w:r>
      <w:r w:rsidR="00B6027F">
        <w:rPr>
          <w:rFonts w:ascii="Times New Roman" w:hAnsi="Times New Roman" w:cs="Times New Roman"/>
          <w:sz w:val="28"/>
          <w:szCs w:val="28"/>
        </w:rPr>
        <w:t>ковское</w:t>
      </w:r>
      <w:proofErr w:type="spellEnd"/>
      <w:r w:rsidR="00B6027F">
        <w:rPr>
          <w:rFonts w:ascii="Times New Roman" w:hAnsi="Times New Roman" w:cs="Times New Roman"/>
          <w:sz w:val="28"/>
          <w:szCs w:val="28"/>
        </w:rPr>
        <w:t xml:space="preserve"> сель</w:t>
      </w:r>
      <w:r w:rsidR="00EF0260">
        <w:rPr>
          <w:rFonts w:ascii="Times New Roman" w:hAnsi="Times New Roman" w:cs="Times New Roman"/>
          <w:sz w:val="28"/>
          <w:szCs w:val="28"/>
        </w:rPr>
        <w:t xml:space="preserve">ское поселение, </w:t>
      </w:r>
      <w:r w:rsidR="00F06E2C">
        <w:rPr>
          <w:rFonts w:ascii="Times New Roman" w:hAnsi="Times New Roman" w:cs="Times New Roman"/>
          <w:sz w:val="28"/>
          <w:szCs w:val="28"/>
        </w:rPr>
        <w:t xml:space="preserve">село Телятники , </w:t>
      </w:r>
      <w:proofErr w:type="spellStart"/>
      <w:r w:rsidR="00F06E2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06E2C">
        <w:rPr>
          <w:rFonts w:ascii="Times New Roman" w:hAnsi="Times New Roman" w:cs="Times New Roman"/>
          <w:sz w:val="28"/>
          <w:szCs w:val="28"/>
        </w:rPr>
        <w:t>.</w:t>
      </w:r>
      <w:r w:rsidR="008A25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25A7">
        <w:rPr>
          <w:rFonts w:ascii="Times New Roman" w:hAnsi="Times New Roman" w:cs="Times New Roman"/>
          <w:sz w:val="28"/>
          <w:szCs w:val="28"/>
        </w:rPr>
        <w:t>арек</w:t>
      </w:r>
      <w:proofErr w:type="spellEnd"/>
      <w:r w:rsidR="009152BF">
        <w:rPr>
          <w:rFonts w:ascii="Times New Roman" w:hAnsi="Times New Roman" w:cs="Times New Roman"/>
          <w:sz w:val="28"/>
          <w:szCs w:val="28"/>
        </w:rPr>
        <w:t xml:space="preserve">, </w:t>
      </w:r>
      <w:r w:rsidR="001A5C20">
        <w:rPr>
          <w:rFonts w:ascii="Times New Roman" w:hAnsi="Times New Roman" w:cs="Times New Roman"/>
          <w:sz w:val="28"/>
          <w:szCs w:val="28"/>
        </w:rPr>
        <w:t xml:space="preserve"> </w:t>
      </w:r>
      <w:r w:rsidR="009152BF">
        <w:rPr>
          <w:rFonts w:ascii="Times New Roman" w:hAnsi="Times New Roman" w:cs="Times New Roman"/>
          <w:sz w:val="28"/>
          <w:szCs w:val="28"/>
        </w:rPr>
        <w:t>д.№</w:t>
      </w:r>
      <w:r w:rsidR="008A25A7">
        <w:rPr>
          <w:rFonts w:ascii="Times New Roman" w:hAnsi="Times New Roman" w:cs="Times New Roman"/>
          <w:sz w:val="28"/>
          <w:szCs w:val="28"/>
        </w:rPr>
        <w:t>35</w:t>
      </w:r>
      <w:r w:rsidR="00E6406F">
        <w:rPr>
          <w:rFonts w:ascii="Times New Roman" w:hAnsi="Times New Roman" w:cs="Times New Roman"/>
          <w:sz w:val="28"/>
          <w:szCs w:val="28"/>
        </w:rPr>
        <w:t>.</w:t>
      </w:r>
      <w:r w:rsidR="00666C9E">
        <w:rPr>
          <w:rFonts w:ascii="Times New Roman" w:hAnsi="Times New Roman" w:cs="Times New Roman"/>
          <w:sz w:val="28"/>
          <w:szCs w:val="28"/>
        </w:rPr>
        <w:t xml:space="preserve">       </w:t>
      </w:r>
      <w:r w:rsidR="00666C9E" w:rsidRPr="00673486">
        <w:rPr>
          <w:rFonts w:ascii="Times New Roman" w:hAnsi="Times New Roman" w:cs="Times New Roman"/>
          <w:sz w:val="28"/>
          <w:szCs w:val="28"/>
        </w:rPr>
        <w:t xml:space="preserve">        </w:t>
      </w:r>
      <w:r w:rsidR="00666C9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34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опубликования в </w:t>
      </w: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      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6C9E" w:rsidRPr="00673486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Глава администрации</w:t>
      </w:r>
      <w:r w:rsidRPr="00673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образования- 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Телятниковское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673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9E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73486" w:rsidRDefault="00666C9E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</w:t>
      </w:r>
      <w:r w:rsidRPr="006734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С.П.Гавриков   </w:t>
      </w:r>
    </w:p>
    <w:p w:rsidR="00C00496" w:rsidRDefault="00C00496" w:rsidP="0066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44C" w:rsidRPr="00673486" w:rsidRDefault="00673486" w:rsidP="0067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044C" w:rsidRPr="00673486" w:rsidSect="003D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9E"/>
    <w:rsid w:val="00065C64"/>
    <w:rsid w:val="000B302C"/>
    <w:rsid w:val="000C6927"/>
    <w:rsid w:val="001A5C20"/>
    <w:rsid w:val="001B2D53"/>
    <w:rsid w:val="001E5D4A"/>
    <w:rsid w:val="002C297E"/>
    <w:rsid w:val="003D044C"/>
    <w:rsid w:val="003D7F97"/>
    <w:rsid w:val="0041354C"/>
    <w:rsid w:val="00483172"/>
    <w:rsid w:val="004D3962"/>
    <w:rsid w:val="004E7A97"/>
    <w:rsid w:val="004F03D2"/>
    <w:rsid w:val="005F7F1F"/>
    <w:rsid w:val="00666C9E"/>
    <w:rsid w:val="00673486"/>
    <w:rsid w:val="0074379E"/>
    <w:rsid w:val="00751A49"/>
    <w:rsid w:val="008A25A7"/>
    <w:rsid w:val="009152BF"/>
    <w:rsid w:val="00987E72"/>
    <w:rsid w:val="009B58D0"/>
    <w:rsid w:val="00B6027F"/>
    <w:rsid w:val="00B969F0"/>
    <w:rsid w:val="00BA3A13"/>
    <w:rsid w:val="00C00496"/>
    <w:rsid w:val="00C7184D"/>
    <w:rsid w:val="00C76B61"/>
    <w:rsid w:val="00D27077"/>
    <w:rsid w:val="00D715D4"/>
    <w:rsid w:val="00E6406F"/>
    <w:rsid w:val="00EF0260"/>
    <w:rsid w:val="00F06E2C"/>
    <w:rsid w:val="00F35895"/>
    <w:rsid w:val="00F72F78"/>
    <w:rsid w:val="00FB235C"/>
    <w:rsid w:val="00FD17FF"/>
    <w:rsid w:val="00FD248A"/>
    <w:rsid w:val="00FE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33</cp:revision>
  <cp:lastPrinted>2020-01-30T07:21:00Z</cp:lastPrinted>
  <dcterms:created xsi:type="dcterms:W3CDTF">2019-09-05T06:34:00Z</dcterms:created>
  <dcterms:modified xsi:type="dcterms:W3CDTF">2020-01-30T07:22:00Z</dcterms:modified>
</cp:coreProperties>
</file>